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C992" w14:textId="77777777" w:rsidR="00F55FF0" w:rsidRPr="00F55FF0" w:rsidRDefault="00F55FF0" w:rsidP="00F55FF0">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gramStart"/>
      <w:r w:rsidRPr="00F55FF0">
        <w:rPr>
          <w:rFonts w:eastAsia="Times New Roman" w:cs="Times New Roman"/>
          <w:bCs/>
          <w:color w:val="1E1E1E"/>
          <w:kern w:val="36"/>
          <w:sz w:val="40"/>
          <w:szCs w:val="40"/>
        </w:rPr>
        <w:t>4</w:t>
      </w:r>
      <w:proofErr w:type="gramEnd"/>
      <w:r w:rsidRPr="00F55FF0">
        <w:rPr>
          <w:rFonts w:eastAsia="Times New Roman" w:cs="Times New Roman"/>
          <w:bCs/>
          <w:color w:val="1E1E1E"/>
          <w:kern w:val="36"/>
          <w:sz w:val="40"/>
          <w:szCs w:val="40"/>
        </w:rPr>
        <w:t xml:space="preserve"> killed, 2 seriously hurt in stabbing attack at Beersheba mall; terrorist shot dead</w:t>
      </w:r>
    </w:p>
    <w:bookmarkEnd w:id="0"/>
    <w:p w14:paraId="4A4A9E16" w14:textId="77777777" w:rsidR="002711F6" w:rsidRPr="00F55FF0" w:rsidRDefault="00F55FF0" w:rsidP="00F55FF0">
      <w:pPr>
        <w:spacing w:after="0" w:line="240" w:lineRule="auto"/>
        <w:rPr>
          <w:rFonts w:cs="Times New Roman"/>
          <w:szCs w:val="24"/>
        </w:rPr>
      </w:pPr>
      <w:r w:rsidRPr="00F55FF0">
        <w:rPr>
          <w:rFonts w:cs="Times New Roman"/>
          <w:szCs w:val="24"/>
        </w:rPr>
        <w:t>March 22, 2022</w:t>
      </w:r>
    </w:p>
    <w:p w14:paraId="2B9F86BD" w14:textId="77777777" w:rsidR="00F55FF0" w:rsidRPr="00F55FF0" w:rsidRDefault="00F55FF0" w:rsidP="00F55FF0">
      <w:pPr>
        <w:spacing w:after="0" w:line="240" w:lineRule="auto"/>
        <w:rPr>
          <w:rFonts w:cs="Times New Roman"/>
          <w:szCs w:val="24"/>
        </w:rPr>
      </w:pPr>
      <w:r w:rsidRPr="00F55FF0">
        <w:rPr>
          <w:rFonts w:cs="Times New Roman"/>
          <w:szCs w:val="24"/>
        </w:rPr>
        <w:t xml:space="preserve">By Emanuel Fabian and Aaron </w:t>
      </w:r>
      <w:proofErr w:type="spellStart"/>
      <w:r w:rsidRPr="00F55FF0">
        <w:rPr>
          <w:rFonts w:cs="Times New Roman"/>
          <w:szCs w:val="24"/>
        </w:rPr>
        <w:t>Boxerman</w:t>
      </w:r>
      <w:proofErr w:type="spellEnd"/>
    </w:p>
    <w:p w14:paraId="2200C4D9" w14:textId="77777777" w:rsidR="00F55FF0" w:rsidRPr="00F55FF0" w:rsidRDefault="00F55FF0" w:rsidP="00F55FF0">
      <w:pPr>
        <w:spacing w:after="0" w:line="240" w:lineRule="auto"/>
        <w:rPr>
          <w:rFonts w:cs="Times New Roman"/>
          <w:szCs w:val="24"/>
        </w:rPr>
      </w:pPr>
      <w:r w:rsidRPr="00F55FF0">
        <w:rPr>
          <w:rFonts w:cs="Times New Roman"/>
          <w:szCs w:val="24"/>
        </w:rPr>
        <w:t>The Times of Israel</w:t>
      </w:r>
    </w:p>
    <w:p w14:paraId="128C778D" w14:textId="77777777" w:rsidR="00F55FF0" w:rsidRDefault="00F55FF0" w:rsidP="00F55FF0">
      <w:pPr>
        <w:spacing w:after="0" w:line="240" w:lineRule="auto"/>
        <w:rPr>
          <w:rFonts w:cs="Times New Roman"/>
          <w:szCs w:val="24"/>
        </w:rPr>
      </w:pPr>
      <w:hyperlink r:id="rId4" w:history="1">
        <w:r w:rsidRPr="00F55FF0">
          <w:rPr>
            <w:rStyle w:val="Hyperlink"/>
            <w:rFonts w:cs="Times New Roman"/>
            <w:szCs w:val="24"/>
          </w:rPr>
          <w:t>https://www.timesofisrael.com/4-killed-several-wounded-in-stabbing-attack-at-beersheba-mall-terrorist-shot-dead/</w:t>
        </w:r>
      </w:hyperlink>
    </w:p>
    <w:p w14:paraId="31D310F9" w14:textId="77777777" w:rsidR="00F55FF0" w:rsidRPr="00F55FF0" w:rsidRDefault="00F55FF0" w:rsidP="00F55FF0">
      <w:pPr>
        <w:spacing w:after="0" w:line="240" w:lineRule="auto"/>
        <w:rPr>
          <w:rFonts w:cs="Times New Roman"/>
          <w:szCs w:val="24"/>
        </w:rPr>
      </w:pPr>
    </w:p>
    <w:p w14:paraId="093EF581"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Four Israelis </w:t>
      </w:r>
      <w:proofErr w:type="gramStart"/>
      <w:r w:rsidRPr="00F55FF0">
        <w:rPr>
          <w:color w:val="121212"/>
        </w:rPr>
        <w:t>were killed</w:t>
      </w:r>
      <w:proofErr w:type="gramEnd"/>
      <w:r w:rsidRPr="00F55FF0">
        <w:rPr>
          <w:color w:val="121212"/>
        </w:rPr>
        <w:t xml:space="preserve"> and several others wounded Tuesday in a ramming and stabbing attack at an outdoor shopping mall in Beersheba in Israel’s deadliest terror attack in years, officials said.</w:t>
      </w:r>
    </w:p>
    <w:p w14:paraId="4F5D0F8F"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According to police, the assailant first stabbed a woman to death at a gas station in the southern city. He then entered his car and rammed a cyclist, before getting out again and stabbing several people at the BIG shopping center.</w:t>
      </w:r>
    </w:p>
    <w:p w14:paraId="402AB58B"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proofErr w:type="gramStart"/>
      <w:r w:rsidRPr="00F55FF0">
        <w:rPr>
          <w:color w:val="121212"/>
        </w:rPr>
        <w:t>The terrorist was confronted by an armed bus driver, who attempted to get him to lower his weapon, footage from the scene showed</w:t>
      </w:r>
      <w:proofErr w:type="gramEnd"/>
      <w:r w:rsidRPr="00F55FF0">
        <w:rPr>
          <w:color w:val="121212"/>
        </w:rPr>
        <w:t>. The attacker lunged at the driver, who shot him several times alongside a second armed Israeli civilian. Israeli first responders reported that the stabber died from his gunshot wounds.</w:t>
      </w:r>
    </w:p>
    <w:p w14:paraId="4183721C" w14:textId="77777777" w:rsidR="00F55FF0" w:rsidRPr="00F55FF0" w:rsidRDefault="00F55FF0" w:rsidP="00F55FF0">
      <w:pPr>
        <w:pStyle w:val="NormalWeb"/>
        <w:shd w:val="clear" w:color="auto" w:fill="FFFFFF"/>
        <w:spacing w:before="390" w:beforeAutospacing="0" w:after="390" w:afterAutospacing="0"/>
        <w:textAlignment w:val="baseline"/>
        <w:rPr>
          <w:color w:val="121212"/>
        </w:rPr>
      </w:pPr>
      <w:proofErr w:type="spellStart"/>
      <w:r w:rsidRPr="00F55FF0">
        <w:rPr>
          <w:color w:val="121212"/>
        </w:rPr>
        <w:t>Magen</w:t>
      </w:r>
      <w:proofErr w:type="spellEnd"/>
      <w:r w:rsidRPr="00F55FF0">
        <w:rPr>
          <w:color w:val="121212"/>
        </w:rPr>
        <w:t xml:space="preserve"> David </w:t>
      </w:r>
      <w:proofErr w:type="spellStart"/>
      <w:r w:rsidRPr="00F55FF0">
        <w:rPr>
          <w:color w:val="121212"/>
        </w:rPr>
        <w:t>Adom</w:t>
      </w:r>
      <w:proofErr w:type="spellEnd"/>
      <w:r w:rsidRPr="00F55FF0">
        <w:rPr>
          <w:color w:val="121212"/>
        </w:rPr>
        <w:t xml:space="preserve"> medics reported that a 40-year-old Israeli woman died on the scene after </w:t>
      </w:r>
      <w:proofErr w:type="gramStart"/>
      <w:r w:rsidRPr="00F55FF0">
        <w:rPr>
          <w:color w:val="121212"/>
        </w:rPr>
        <w:t>being stabbed</w:t>
      </w:r>
      <w:proofErr w:type="gramEnd"/>
      <w:r w:rsidRPr="00F55FF0">
        <w:rPr>
          <w:color w:val="121212"/>
        </w:rPr>
        <w:t xml:space="preserve">. Five other victims of the attack </w:t>
      </w:r>
      <w:proofErr w:type="gramStart"/>
      <w:r w:rsidRPr="00F55FF0">
        <w:rPr>
          <w:color w:val="121212"/>
        </w:rPr>
        <w:t>were rushed</w:t>
      </w:r>
      <w:proofErr w:type="gramEnd"/>
      <w:r w:rsidRPr="00F55FF0">
        <w:rPr>
          <w:color w:val="121212"/>
        </w:rPr>
        <w:t xml:space="preserve"> to </w:t>
      </w:r>
      <w:proofErr w:type="spellStart"/>
      <w:r w:rsidRPr="00F55FF0">
        <w:rPr>
          <w:color w:val="121212"/>
        </w:rPr>
        <w:t>Soroka</w:t>
      </w:r>
      <w:proofErr w:type="spellEnd"/>
      <w:r w:rsidRPr="00F55FF0">
        <w:rPr>
          <w:color w:val="121212"/>
        </w:rPr>
        <w:t xml:space="preserve"> Medical </w:t>
      </w:r>
      <w:proofErr w:type="spellStart"/>
      <w:r w:rsidRPr="00F55FF0">
        <w:rPr>
          <w:color w:val="121212"/>
        </w:rPr>
        <w:t>Centerm</w:t>
      </w:r>
      <w:proofErr w:type="spellEnd"/>
      <w:r w:rsidRPr="00F55FF0">
        <w:rPr>
          <w:color w:val="121212"/>
        </w:rPr>
        <w:t>, where the cyclist and two of the stabbing victims died of their wounds.</w:t>
      </w:r>
    </w:p>
    <w:p w14:paraId="6ABD6320" w14:textId="77777777" w:rsidR="00F55FF0" w:rsidRPr="00F55FF0" w:rsidRDefault="00F55FF0" w:rsidP="00F55FF0">
      <w:pPr>
        <w:pStyle w:val="NormalWeb"/>
        <w:shd w:val="clear" w:color="auto" w:fill="FFFFFF"/>
        <w:spacing w:before="0" w:beforeAutospacing="0" w:after="0" w:afterAutospacing="0"/>
        <w:textAlignment w:val="baseline"/>
        <w:rPr>
          <w:color w:val="121212"/>
        </w:rPr>
      </w:pPr>
      <w:r w:rsidRPr="00F55FF0">
        <w:rPr>
          <w:color w:val="121212"/>
        </w:rPr>
        <w:t xml:space="preserve">Palestinian media identified the stabber as 34-year-old Mohammad </w:t>
      </w:r>
      <w:proofErr w:type="spellStart"/>
      <w:r w:rsidRPr="00F55FF0">
        <w:rPr>
          <w:color w:val="121212"/>
        </w:rPr>
        <w:t>Ghaleb</w:t>
      </w:r>
      <w:proofErr w:type="spellEnd"/>
      <w:r w:rsidRPr="00F55FF0">
        <w:rPr>
          <w:color w:val="121212"/>
        </w:rPr>
        <w:t xml:space="preserve"> Abu al-</w:t>
      </w:r>
      <w:proofErr w:type="spellStart"/>
      <w:r w:rsidRPr="00F55FF0">
        <w:rPr>
          <w:color w:val="121212"/>
        </w:rPr>
        <w:t>Qi’an</w:t>
      </w:r>
      <w:proofErr w:type="spellEnd"/>
      <w:r w:rsidRPr="00F55FF0">
        <w:rPr>
          <w:color w:val="121212"/>
        </w:rPr>
        <w:t>, </w:t>
      </w:r>
      <w:hyperlink r:id="rId5" w:history="1">
        <w:r w:rsidRPr="00F55FF0">
          <w:rPr>
            <w:rStyle w:val="Hyperlink"/>
            <w:color w:val="3B8BEA"/>
            <w:bdr w:val="none" w:sz="0" w:space="0" w:color="auto" w:frame="1"/>
          </w:rPr>
          <w:t>a former terror convict</w:t>
        </w:r>
      </w:hyperlink>
      <w:r w:rsidRPr="00F55FF0">
        <w:rPr>
          <w:color w:val="121212"/>
        </w:rPr>
        <w:t xml:space="preserve"> from the Bedouin town of </w:t>
      </w:r>
      <w:proofErr w:type="spellStart"/>
      <w:r w:rsidRPr="00F55FF0">
        <w:rPr>
          <w:color w:val="121212"/>
        </w:rPr>
        <w:t>Hura</w:t>
      </w:r>
      <w:proofErr w:type="spellEnd"/>
      <w:r w:rsidRPr="00F55FF0">
        <w:rPr>
          <w:color w:val="121212"/>
        </w:rPr>
        <w:t xml:space="preserve"> in the Negev. Abu al-</w:t>
      </w:r>
      <w:proofErr w:type="spellStart"/>
      <w:r w:rsidRPr="00F55FF0">
        <w:rPr>
          <w:color w:val="121212"/>
        </w:rPr>
        <w:t>Qi’an</w:t>
      </w:r>
      <w:proofErr w:type="spellEnd"/>
      <w:r w:rsidRPr="00F55FF0">
        <w:rPr>
          <w:color w:val="121212"/>
        </w:rPr>
        <w:t>, who died of his wounds on the scene, served four years in prison for plotting to join the fundamentalist Islamic State terror group in Syria.</w:t>
      </w:r>
    </w:p>
    <w:p w14:paraId="7E90C359" w14:textId="77777777" w:rsidR="00F55FF0" w:rsidRPr="00F55FF0" w:rsidRDefault="00F55FF0">
      <w:pPr>
        <w:rPr>
          <w:rFonts w:cs="Times New Roman"/>
          <w:szCs w:val="24"/>
        </w:rPr>
      </w:pPr>
    </w:p>
    <w:p w14:paraId="12A32FC9" w14:textId="77777777" w:rsidR="00F55FF0" w:rsidRPr="00F55FF0" w:rsidRDefault="00F55FF0">
      <w:pPr>
        <w:rPr>
          <w:rFonts w:cs="Times New Roman"/>
          <w:color w:val="121212"/>
          <w:szCs w:val="24"/>
          <w:shd w:val="clear" w:color="auto" w:fill="FFFFFF"/>
        </w:rPr>
      </w:pPr>
      <w:r w:rsidRPr="00F55FF0">
        <w:rPr>
          <w:rFonts w:cs="Times New Roman"/>
          <w:color w:val="121212"/>
          <w:szCs w:val="24"/>
          <w:shd w:val="clear" w:color="auto" w:fill="FFFFFF"/>
        </w:rPr>
        <w:t>The remaining two victims of the attack remain in serious but stable condition at the hospital.</w:t>
      </w:r>
    </w:p>
    <w:p w14:paraId="196CEEA4"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Tuesday’s rampage was the deadliest attack on Israeli civilians since June 2016, when two terrorists opened fire at Tel Aviv’s </w:t>
      </w:r>
      <w:proofErr w:type="spellStart"/>
      <w:r w:rsidRPr="00F55FF0">
        <w:rPr>
          <w:color w:val="121212"/>
        </w:rPr>
        <w:t>Sarona</w:t>
      </w:r>
      <w:proofErr w:type="spellEnd"/>
      <w:r w:rsidRPr="00F55FF0">
        <w:rPr>
          <w:color w:val="121212"/>
        </w:rPr>
        <w:t xml:space="preserve"> Market, killing four people and wounding 16.</w:t>
      </w:r>
    </w:p>
    <w:p w14:paraId="030BBB09"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The Hamas terror group praised the stabbing attack, saying it “salutes the executor of the heroic operation in occupied Beersheba.” The terror group did not claim the stabber as a member, however.</w:t>
      </w:r>
    </w:p>
    <w:p w14:paraId="7412F73F"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lastRenderedPageBreak/>
        <w:t xml:space="preserve">“The occupation’s crimes shall be met with heroic operations: stabbings, </w:t>
      </w:r>
      <w:proofErr w:type="spellStart"/>
      <w:r w:rsidRPr="00F55FF0">
        <w:rPr>
          <w:color w:val="121212"/>
        </w:rPr>
        <w:t>rammings</w:t>
      </w:r>
      <w:proofErr w:type="spellEnd"/>
      <w:r w:rsidRPr="00F55FF0">
        <w:rPr>
          <w:color w:val="121212"/>
        </w:rPr>
        <w:t xml:space="preserve"> and shootings,” Hamas spokesperson </w:t>
      </w:r>
      <w:proofErr w:type="spellStart"/>
      <w:r w:rsidRPr="00F55FF0">
        <w:rPr>
          <w:color w:val="121212"/>
        </w:rPr>
        <w:t>Abd</w:t>
      </w:r>
      <w:proofErr w:type="spellEnd"/>
      <w:r w:rsidRPr="00F55FF0">
        <w:rPr>
          <w:color w:val="121212"/>
        </w:rPr>
        <w:t xml:space="preserve"> al-Latif al-</w:t>
      </w:r>
      <w:proofErr w:type="spellStart"/>
      <w:r w:rsidRPr="00F55FF0">
        <w:rPr>
          <w:color w:val="121212"/>
        </w:rPr>
        <w:t>Qanou</w:t>
      </w:r>
      <w:proofErr w:type="spellEnd"/>
      <w:r w:rsidRPr="00F55FF0">
        <w:rPr>
          <w:color w:val="121212"/>
        </w:rPr>
        <w:t xml:space="preserve"> told official Hamas radio.</w:t>
      </w:r>
    </w:p>
    <w:p w14:paraId="16A427D3" w14:textId="77777777" w:rsidR="00F55FF0" w:rsidRPr="00F55FF0" w:rsidRDefault="00F55FF0" w:rsidP="00F55FF0">
      <w:pPr>
        <w:rPr>
          <w:rFonts w:cs="Times New Roman"/>
          <w:szCs w:val="24"/>
        </w:rPr>
      </w:pPr>
      <w:r w:rsidRPr="00F55FF0">
        <w:rPr>
          <w:rFonts w:cs="Times New Roman"/>
          <w:szCs w:val="24"/>
        </w:rPr>
        <w:t>The attack comes amid a string of attacks in Jerusalem and the West Bank.</w:t>
      </w:r>
    </w:p>
    <w:p w14:paraId="32987E7A" w14:textId="77777777" w:rsidR="00F55FF0" w:rsidRPr="00F55FF0" w:rsidRDefault="00F55FF0" w:rsidP="00F55FF0">
      <w:pPr>
        <w:rPr>
          <w:rFonts w:cs="Times New Roman"/>
          <w:szCs w:val="24"/>
        </w:rPr>
      </w:pPr>
      <w:r w:rsidRPr="00F55FF0">
        <w:rPr>
          <w:rFonts w:cs="Times New Roman"/>
          <w:szCs w:val="24"/>
        </w:rPr>
        <w:t>On Sunday, </w:t>
      </w:r>
      <w:hyperlink r:id="rId6" w:history="1">
        <w:r w:rsidRPr="00F55FF0">
          <w:rPr>
            <w:rStyle w:val="Hyperlink"/>
            <w:rFonts w:cs="Times New Roman"/>
            <w:szCs w:val="24"/>
          </w:rPr>
          <w:t xml:space="preserve">two officers were hurt in a suspected stabbing attack in East Jerusalem’s </w:t>
        </w:r>
        <w:proofErr w:type="spellStart"/>
        <w:r w:rsidRPr="00F55FF0">
          <w:rPr>
            <w:rStyle w:val="Hyperlink"/>
            <w:rFonts w:cs="Times New Roman"/>
            <w:szCs w:val="24"/>
          </w:rPr>
          <w:t>Ras</w:t>
        </w:r>
        <w:proofErr w:type="spellEnd"/>
        <w:r w:rsidRPr="00F55FF0">
          <w:rPr>
            <w:rStyle w:val="Hyperlink"/>
            <w:rFonts w:cs="Times New Roman"/>
            <w:szCs w:val="24"/>
          </w:rPr>
          <w:t xml:space="preserve"> al-</w:t>
        </w:r>
        <w:proofErr w:type="spellStart"/>
        <w:r w:rsidRPr="00F55FF0">
          <w:rPr>
            <w:rStyle w:val="Hyperlink"/>
            <w:rFonts w:cs="Times New Roman"/>
            <w:szCs w:val="24"/>
          </w:rPr>
          <w:t>Amud</w:t>
        </w:r>
        <w:proofErr w:type="spellEnd"/>
      </w:hyperlink>
      <w:r w:rsidRPr="00F55FF0">
        <w:rPr>
          <w:rFonts w:cs="Times New Roman"/>
          <w:szCs w:val="24"/>
        </w:rPr>
        <w:t xml:space="preserve"> neighborhood, and on Saturday, an Israeli man </w:t>
      </w:r>
      <w:proofErr w:type="gramStart"/>
      <w:r w:rsidRPr="00F55FF0">
        <w:rPr>
          <w:rFonts w:cs="Times New Roman"/>
          <w:szCs w:val="24"/>
        </w:rPr>
        <w:t>was stabbed and</w:t>
      </w:r>
      <w:hyperlink r:id="rId7" w:history="1">
        <w:r w:rsidRPr="00F55FF0">
          <w:rPr>
            <w:rStyle w:val="Hyperlink"/>
            <w:rFonts w:cs="Times New Roman"/>
            <w:szCs w:val="24"/>
          </w:rPr>
          <w:t> lightly hurt when he was out jogging on Jerusalem’s Hebron Road</w:t>
        </w:r>
        <w:proofErr w:type="gramEnd"/>
      </w:hyperlink>
      <w:r w:rsidRPr="00F55FF0">
        <w:rPr>
          <w:rFonts w:cs="Times New Roman"/>
          <w:szCs w:val="24"/>
        </w:rPr>
        <w:t>.</w:t>
      </w:r>
    </w:p>
    <w:p w14:paraId="1F38EA56" w14:textId="77777777" w:rsidR="00F55FF0" w:rsidRPr="00F55FF0" w:rsidRDefault="00F55FF0" w:rsidP="00F55FF0">
      <w:pPr>
        <w:rPr>
          <w:rFonts w:cs="Times New Roman"/>
          <w:szCs w:val="24"/>
        </w:rPr>
      </w:pPr>
      <w:r w:rsidRPr="00F55FF0">
        <w:rPr>
          <w:rFonts w:cs="Times New Roman"/>
          <w:szCs w:val="24"/>
        </w:rPr>
        <w:t>Earlier this month there were </w:t>
      </w:r>
      <w:hyperlink r:id="rId8" w:history="1">
        <w:r w:rsidRPr="00F55FF0">
          <w:rPr>
            <w:rStyle w:val="Hyperlink"/>
            <w:rFonts w:cs="Times New Roman"/>
            <w:szCs w:val="24"/>
          </w:rPr>
          <w:t>several attacks in Jerusalem’s Old City</w:t>
        </w:r>
      </w:hyperlink>
      <w:r w:rsidRPr="00F55FF0">
        <w:rPr>
          <w:rFonts w:cs="Times New Roman"/>
          <w:szCs w:val="24"/>
        </w:rPr>
        <w:t>, and in a </w:t>
      </w:r>
      <w:hyperlink r:id="rId9" w:history="1">
        <w:r w:rsidRPr="00F55FF0">
          <w:rPr>
            <w:rStyle w:val="Hyperlink"/>
            <w:rFonts w:cs="Times New Roman"/>
            <w:szCs w:val="24"/>
          </w:rPr>
          <w:t>nearby West Bank town</w:t>
        </w:r>
      </w:hyperlink>
      <w:r w:rsidRPr="00F55FF0">
        <w:rPr>
          <w:rFonts w:cs="Times New Roman"/>
          <w:szCs w:val="24"/>
        </w:rPr>
        <w:t>.</w:t>
      </w:r>
    </w:p>
    <w:p w14:paraId="65829AD0" w14:textId="77777777" w:rsidR="00F55FF0" w:rsidRPr="00F55FF0" w:rsidRDefault="00F55FF0" w:rsidP="00F55FF0">
      <w:pPr>
        <w:rPr>
          <w:rFonts w:cs="Times New Roman"/>
          <w:szCs w:val="24"/>
        </w:rPr>
      </w:pPr>
      <w:r w:rsidRPr="00F55FF0">
        <w:rPr>
          <w:rFonts w:cs="Times New Roman"/>
          <w:szCs w:val="24"/>
        </w:rPr>
        <w:t xml:space="preserve">Tensions have between Israel and the Palestinians in recent weeks across the West Bank and East Jerusalem. Ten Palestinians </w:t>
      </w:r>
      <w:proofErr w:type="gramStart"/>
      <w:r w:rsidRPr="00F55FF0">
        <w:rPr>
          <w:rFonts w:cs="Times New Roman"/>
          <w:szCs w:val="24"/>
        </w:rPr>
        <w:t>were killed</w:t>
      </w:r>
      <w:proofErr w:type="gramEnd"/>
      <w:r w:rsidRPr="00F55FF0">
        <w:rPr>
          <w:rFonts w:cs="Times New Roman"/>
          <w:szCs w:val="24"/>
        </w:rPr>
        <w:t xml:space="preserve"> in violent confrontations with Israeli troops: some died in gun battles with Israeli soldiers in the West Bank, while others during attempted attacks.</w:t>
      </w:r>
    </w:p>
    <w:p w14:paraId="5E7A18E5"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Defense Minister Benny </w:t>
      </w:r>
      <w:proofErr w:type="spellStart"/>
      <w:r w:rsidRPr="00F55FF0">
        <w:rPr>
          <w:color w:val="121212"/>
        </w:rPr>
        <w:t>Gantz</w:t>
      </w:r>
      <w:proofErr w:type="spellEnd"/>
      <w:r w:rsidRPr="00F55FF0">
        <w:rPr>
          <w:color w:val="121212"/>
        </w:rPr>
        <w:t xml:space="preserve"> said he sends his condolences to the victims’ families. “The IDF and security forces will use all means to prevent terrorist incidents, as much as possible. We are on high alert against all threats in all areas,” </w:t>
      </w:r>
      <w:proofErr w:type="spellStart"/>
      <w:r w:rsidRPr="00F55FF0">
        <w:rPr>
          <w:color w:val="121212"/>
        </w:rPr>
        <w:t>Gantz</w:t>
      </w:r>
      <w:proofErr w:type="spellEnd"/>
      <w:r w:rsidRPr="00F55FF0">
        <w:rPr>
          <w:color w:val="121212"/>
        </w:rPr>
        <w:t xml:space="preserve"> said.</w:t>
      </w:r>
    </w:p>
    <w:p w14:paraId="0D19E249"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“We will make sure that anyone who encourages or supports the latest attacks, will pay a price,” </w:t>
      </w:r>
      <w:proofErr w:type="spellStart"/>
      <w:r w:rsidRPr="00F55FF0">
        <w:rPr>
          <w:color w:val="121212"/>
        </w:rPr>
        <w:t>Gantz</w:t>
      </w:r>
      <w:proofErr w:type="spellEnd"/>
      <w:r w:rsidRPr="00F55FF0">
        <w:rPr>
          <w:color w:val="121212"/>
        </w:rPr>
        <w:t xml:space="preserve"> added during a tour of the military’s northern command.</w:t>
      </w:r>
    </w:p>
    <w:p w14:paraId="350ABCDF"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The Arab Israeli parties condemned the attack, with both the Islamist </w:t>
      </w:r>
      <w:proofErr w:type="spellStart"/>
      <w:r w:rsidRPr="00F55FF0">
        <w:rPr>
          <w:color w:val="121212"/>
        </w:rPr>
        <w:t>Ra’am</w:t>
      </w:r>
      <w:proofErr w:type="spellEnd"/>
      <w:r w:rsidRPr="00F55FF0">
        <w:rPr>
          <w:color w:val="121212"/>
        </w:rPr>
        <w:t xml:space="preserve"> party and the Joint List using Hebrew words that strongly imply terrorism to describe the killings.</w:t>
      </w:r>
    </w:p>
    <w:p w14:paraId="77FC933F"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w:t>
      </w:r>
      <w:proofErr w:type="spellStart"/>
      <w:r w:rsidRPr="00F55FF0">
        <w:rPr>
          <w:color w:val="121212"/>
        </w:rPr>
        <w:t>Ra’am</w:t>
      </w:r>
      <w:proofErr w:type="spellEnd"/>
      <w:r w:rsidRPr="00F55FF0">
        <w:rPr>
          <w:color w:val="121212"/>
        </w:rPr>
        <w:t xml:space="preserve"> condemns this despicable attack in Beersheba and sends its condolences to the families of those murdered,” </w:t>
      </w:r>
      <w:proofErr w:type="spellStart"/>
      <w:r w:rsidRPr="00F55FF0">
        <w:rPr>
          <w:color w:val="121212"/>
        </w:rPr>
        <w:t>Ra’am</w:t>
      </w:r>
      <w:proofErr w:type="spellEnd"/>
      <w:r w:rsidRPr="00F55FF0">
        <w:rPr>
          <w:color w:val="121212"/>
        </w:rPr>
        <w:t xml:space="preserve"> said in statement.</w:t>
      </w:r>
    </w:p>
    <w:p w14:paraId="2FA9C8BB"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w:t>
      </w:r>
      <w:proofErr w:type="spellStart"/>
      <w:r w:rsidRPr="00F55FF0">
        <w:rPr>
          <w:color w:val="121212"/>
        </w:rPr>
        <w:t>Ra’am</w:t>
      </w:r>
      <w:proofErr w:type="spellEnd"/>
      <w:r w:rsidRPr="00F55FF0">
        <w:rPr>
          <w:color w:val="121212"/>
        </w:rPr>
        <w:t xml:space="preserve"> calls on all citizens to preserve the common, fragile social fabric, to be responsible and advance a discourse of tolerance in this difficult hour,” </w:t>
      </w:r>
      <w:proofErr w:type="spellStart"/>
      <w:r w:rsidRPr="00F55FF0">
        <w:rPr>
          <w:color w:val="121212"/>
        </w:rPr>
        <w:t>Ra’am</w:t>
      </w:r>
      <w:proofErr w:type="spellEnd"/>
      <w:r w:rsidRPr="00F55FF0">
        <w:rPr>
          <w:color w:val="121212"/>
        </w:rPr>
        <w:t xml:space="preserve"> added.</w:t>
      </w:r>
    </w:p>
    <w:p w14:paraId="1F8676B1"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Joint List chief Ayman </w:t>
      </w:r>
      <w:proofErr w:type="spellStart"/>
      <w:r w:rsidRPr="00F55FF0">
        <w:rPr>
          <w:color w:val="121212"/>
        </w:rPr>
        <w:t>Odeh</w:t>
      </w:r>
      <w:proofErr w:type="spellEnd"/>
      <w:r w:rsidRPr="00F55FF0">
        <w:rPr>
          <w:color w:val="121212"/>
        </w:rPr>
        <w:t xml:space="preserve"> said he </w:t>
      </w:r>
      <w:proofErr w:type="gramStart"/>
      <w:r w:rsidRPr="00F55FF0">
        <w:rPr>
          <w:color w:val="121212"/>
        </w:rPr>
        <w:t>was shocked</w:t>
      </w:r>
      <w:proofErr w:type="gramEnd"/>
      <w:r w:rsidRPr="00F55FF0">
        <w:rPr>
          <w:color w:val="121212"/>
        </w:rPr>
        <w:t xml:space="preserve"> by the stabbing attack, which he deemed a “murderous incident.”</w:t>
      </w:r>
    </w:p>
    <w:p w14:paraId="04842617" w14:textId="77777777" w:rsidR="00F55FF0" w:rsidRPr="00F55FF0" w:rsidRDefault="00F55FF0" w:rsidP="00F55FF0">
      <w:pPr>
        <w:pStyle w:val="NormalWeb"/>
        <w:shd w:val="clear" w:color="auto" w:fill="FFFFFF"/>
        <w:spacing w:before="0" w:beforeAutospacing="0" w:after="390" w:afterAutospacing="0"/>
        <w:textAlignment w:val="baseline"/>
        <w:rPr>
          <w:color w:val="121212"/>
        </w:rPr>
      </w:pPr>
      <w:r w:rsidRPr="00F55FF0">
        <w:rPr>
          <w:color w:val="121212"/>
        </w:rPr>
        <w:t xml:space="preserve">“Violence is not our way and we must condemn it with all our might,” </w:t>
      </w:r>
      <w:proofErr w:type="spellStart"/>
      <w:r w:rsidRPr="00F55FF0">
        <w:rPr>
          <w:color w:val="121212"/>
        </w:rPr>
        <w:t>Odeh</w:t>
      </w:r>
      <w:proofErr w:type="spellEnd"/>
      <w:r w:rsidRPr="00F55FF0">
        <w:rPr>
          <w:color w:val="121212"/>
        </w:rPr>
        <w:t xml:space="preserve"> wrote on Twitter.</w:t>
      </w:r>
    </w:p>
    <w:p w14:paraId="5CB60643" w14:textId="77777777" w:rsidR="00F55FF0" w:rsidRPr="00F55FF0" w:rsidRDefault="00F55FF0">
      <w:pPr>
        <w:rPr>
          <w:rFonts w:cs="Times New Roman"/>
          <w:szCs w:val="24"/>
        </w:rPr>
      </w:pPr>
    </w:p>
    <w:sectPr w:rsidR="00F55FF0" w:rsidRPr="00F5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F0"/>
    <w:rsid w:val="007733EE"/>
    <w:rsid w:val="00877E19"/>
    <w:rsid w:val="00A86523"/>
    <w:rsid w:val="00AE203F"/>
    <w:rsid w:val="00BF2241"/>
    <w:rsid w:val="00F55FF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183E"/>
  <w15:chartTrackingRefBased/>
  <w15:docId w15:val="{82933776-8B2A-414C-877E-3B32F9D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5FF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5FF0"/>
    <w:rPr>
      <w:color w:val="0563C1" w:themeColor="hyperlink"/>
      <w:u w:val="single"/>
    </w:rPr>
  </w:style>
  <w:style w:type="paragraph" w:styleId="NormalWeb">
    <w:name w:val="Normal (Web)"/>
    <w:basedOn w:val="Normal"/>
    <w:uiPriority w:val="99"/>
    <w:semiHidden/>
    <w:unhideWhenUsed/>
    <w:rsid w:val="00F55FF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6466">
      <w:bodyDiv w:val="1"/>
      <w:marLeft w:val="0"/>
      <w:marRight w:val="0"/>
      <w:marTop w:val="0"/>
      <w:marBottom w:val="0"/>
      <w:divBdr>
        <w:top w:val="none" w:sz="0" w:space="0" w:color="auto"/>
        <w:left w:val="none" w:sz="0" w:space="0" w:color="auto"/>
        <w:bottom w:val="none" w:sz="0" w:space="0" w:color="auto"/>
        <w:right w:val="none" w:sz="0" w:space="0" w:color="auto"/>
      </w:divBdr>
    </w:div>
    <w:div w:id="699401334">
      <w:bodyDiv w:val="1"/>
      <w:marLeft w:val="0"/>
      <w:marRight w:val="0"/>
      <w:marTop w:val="0"/>
      <w:marBottom w:val="0"/>
      <w:divBdr>
        <w:top w:val="none" w:sz="0" w:space="0" w:color="auto"/>
        <w:left w:val="none" w:sz="0" w:space="0" w:color="auto"/>
        <w:bottom w:val="none" w:sz="0" w:space="0" w:color="auto"/>
        <w:right w:val="none" w:sz="0" w:space="0" w:color="auto"/>
      </w:divBdr>
    </w:div>
    <w:div w:id="864102452">
      <w:bodyDiv w:val="1"/>
      <w:marLeft w:val="0"/>
      <w:marRight w:val="0"/>
      <w:marTop w:val="0"/>
      <w:marBottom w:val="0"/>
      <w:divBdr>
        <w:top w:val="none" w:sz="0" w:space="0" w:color="auto"/>
        <w:left w:val="none" w:sz="0" w:space="0" w:color="auto"/>
        <w:bottom w:val="none" w:sz="0" w:space="0" w:color="auto"/>
        <w:right w:val="none" w:sz="0" w:space="0" w:color="auto"/>
      </w:divBdr>
    </w:div>
    <w:div w:id="1126046602">
      <w:bodyDiv w:val="1"/>
      <w:marLeft w:val="0"/>
      <w:marRight w:val="0"/>
      <w:marTop w:val="0"/>
      <w:marBottom w:val="0"/>
      <w:divBdr>
        <w:top w:val="none" w:sz="0" w:space="0" w:color="auto"/>
        <w:left w:val="none" w:sz="0" w:space="0" w:color="auto"/>
        <w:bottom w:val="none" w:sz="0" w:space="0" w:color="auto"/>
        <w:right w:val="none" w:sz="0" w:space="0" w:color="auto"/>
      </w:divBdr>
    </w:div>
    <w:div w:id="1209340303">
      <w:bodyDiv w:val="1"/>
      <w:marLeft w:val="0"/>
      <w:marRight w:val="0"/>
      <w:marTop w:val="0"/>
      <w:marBottom w:val="0"/>
      <w:divBdr>
        <w:top w:val="none" w:sz="0" w:space="0" w:color="auto"/>
        <w:left w:val="none" w:sz="0" w:space="0" w:color="auto"/>
        <w:bottom w:val="none" w:sz="0" w:space="0" w:color="auto"/>
        <w:right w:val="none" w:sz="0" w:space="0" w:color="auto"/>
      </w:divBdr>
    </w:div>
    <w:div w:id="1220895834">
      <w:bodyDiv w:val="1"/>
      <w:marLeft w:val="0"/>
      <w:marRight w:val="0"/>
      <w:marTop w:val="0"/>
      <w:marBottom w:val="0"/>
      <w:divBdr>
        <w:top w:val="none" w:sz="0" w:space="0" w:color="auto"/>
        <w:left w:val="none" w:sz="0" w:space="0" w:color="auto"/>
        <w:bottom w:val="none" w:sz="0" w:space="0" w:color="auto"/>
        <w:right w:val="none" w:sz="0" w:space="0" w:color="auto"/>
      </w:divBdr>
    </w:div>
    <w:div w:id="18681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wo-police-officers-stabbed-near-jerusalems-temple-mount-attacker-shot/" TargetMode="External"/><Relationship Id="rId3" Type="http://schemas.openxmlformats.org/officeDocument/2006/relationships/webSettings" Target="webSettings.xml"/><Relationship Id="rId7" Type="http://schemas.openxmlformats.org/officeDocument/2006/relationships/hyperlink" Target="https://www.timesofisrael.com/police-israeli-man-lightly-hurt-in-jerusalem-stabbing-attack-assailant-sh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ice-officer-moderately-hurt-in-east-jerusalem-stabbing-assailant-flees/" TargetMode="External"/><Relationship Id="rId11" Type="http://schemas.openxmlformats.org/officeDocument/2006/relationships/theme" Target="theme/theme1.xml"/><Relationship Id="rId5" Type="http://schemas.openxmlformats.org/officeDocument/2006/relationships/hyperlink" Target="https://www.timesofisrael.com/negev-teacher-gets-4-years-in-jail-for-islamic-state-plot/" TargetMode="External"/><Relationship Id="rId10" Type="http://schemas.openxmlformats.org/officeDocument/2006/relationships/fontTable" Target="fontTable.xml"/><Relationship Id="rId4" Type="http://schemas.openxmlformats.org/officeDocument/2006/relationships/hyperlink" Target="https://www.timesofisrael.com/4-killed-several-wounded-in-stabbing-attack-at-beersheba-mall-terrorist-shot-dead/" TargetMode="External"/><Relationship Id="rId9" Type="http://schemas.openxmlformats.org/officeDocument/2006/relationships/hyperlink" Target="https://www.timesofisrael.com/palestinian-man-arrested-over-pair-of-stabbing-attacks-near-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2022-03-22T17:19:00Z</dcterms:created>
  <dcterms:modified xsi:type="dcterms:W3CDTF">2022-03-22T17:22:00Z</dcterms:modified>
</cp:coreProperties>
</file>